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E51" w:rsidRDefault="00FA0E51" w:rsidP="00BE03C4">
      <w:pPr>
        <w:spacing w:after="0" w:line="240" w:lineRule="auto"/>
        <w:ind w:left="120"/>
        <w:jc w:val="center"/>
        <w:rPr>
          <w:lang w:val="ru-RU"/>
        </w:rPr>
      </w:pPr>
      <w:bookmarkStart w:id="0" w:name="block_43491172"/>
      <w:r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FA0E51" w:rsidRDefault="00FA0E51" w:rsidP="00BE03C4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МУНИЦИПАЛЬНОЕ АВТОНОМНОЕ ОБЩЕОБРАЗОВАТЕЛЬНОЕ УЧРЕЖДЕНИЕ</w:t>
      </w:r>
    </w:p>
    <w:p w:rsidR="00FA0E51" w:rsidRDefault="00FA0E51" w:rsidP="00BE03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СРЕДНЯЯ ОБЩЕОБРАЗОВАТЕЛЬНАЯ ШКОЛА №28</w:t>
      </w:r>
    </w:p>
    <w:p w:rsidR="00FA0E51" w:rsidRDefault="00FA0E51" w:rsidP="00BE03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620089, г. Екатеринбург, ул. Луганская, 1, 8(343)2666151</w:t>
      </w:r>
    </w:p>
    <w:p w:rsidR="00FA0E51" w:rsidRDefault="00FA0E51" w:rsidP="00BE03C4">
      <w:pPr>
        <w:spacing w:after="0" w:line="240" w:lineRule="auto"/>
        <w:ind w:left="120"/>
        <w:rPr>
          <w:rFonts w:ascii="Times New Roman CYR" w:hAnsi="Times New Roman CYR"/>
          <w:sz w:val="24"/>
          <w:szCs w:val="24"/>
          <w:lang w:val="ru-RU"/>
        </w:rPr>
      </w:pPr>
    </w:p>
    <w:p w:rsidR="00FA0E51" w:rsidRDefault="00FA0E51" w:rsidP="00BE03C4">
      <w:pPr>
        <w:spacing w:after="0" w:line="240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A0E51" w:rsidRDefault="00FA0E51" w:rsidP="00BE03C4">
      <w:pPr>
        <w:spacing w:after="0" w:line="240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A0E51" w:rsidRDefault="00FA0E51" w:rsidP="00BE03C4">
      <w:pPr>
        <w:spacing w:after="0" w:line="240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к основной образовательной программе </w:t>
      </w:r>
    </w:p>
    <w:p w:rsidR="00FA0E51" w:rsidRDefault="00FA0E51" w:rsidP="00BE03C4">
      <w:pPr>
        <w:spacing w:after="0" w:line="240" w:lineRule="auto"/>
        <w:ind w:left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FA0E51" w:rsidRDefault="00FA0E51" w:rsidP="00BE03C4">
      <w:pPr>
        <w:spacing w:after="0" w:line="240" w:lineRule="auto"/>
        <w:ind w:left="120"/>
        <w:rPr>
          <w:rFonts w:ascii="Times New Roman CYR" w:hAnsi="Times New Roman CYR"/>
          <w:sz w:val="24"/>
          <w:szCs w:val="24"/>
        </w:rPr>
      </w:pPr>
    </w:p>
    <w:p w:rsidR="00FA0E51" w:rsidRDefault="00FA0E51" w:rsidP="00BE03C4">
      <w:pPr>
        <w:spacing w:after="0" w:line="240" w:lineRule="auto"/>
        <w:ind w:left="120"/>
        <w:rPr>
          <w:sz w:val="24"/>
          <w:szCs w:val="24"/>
        </w:rPr>
      </w:pPr>
    </w:p>
    <w:tbl>
      <w:tblPr>
        <w:tblW w:w="9468" w:type="dxa"/>
        <w:tblInd w:w="-106" w:type="dxa"/>
        <w:tblLook w:val="00A0" w:firstRow="1" w:lastRow="0" w:firstColumn="1" w:lastColumn="0" w:noHBand="0" w:noVBand="0"/>
      </w:tblPr>
      <w:tblGrid>
        <w:gridCol w:w="4608"/>
        <w:gridCol w:w="900"/>
        <w:gridCol w:w="3960"/>
      </w:tblGrid>
      <w:tr w:rsidR="00FA0E51" w:rsidTr="00BE03C4">
        <w:tc>
          <w:tcPr>
            <w:tcW w:w="4608" w:type="dxa"/>
          </w:tcPr>
          <w:p w:rsidR="00FA0E51" w:rsidRDefault="00FA0E51">
            <w:pPr>
              <w:spacing w:after="0" w:line="240" w:lineRule="auto"/>
              <w:rPr>
                <w:rFonts w:ascii="Times New Roman" w:hAnsi="Times New Roman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FA0E51" w:rsidRDefault="00FA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решением педагогического совета</w:t>
            </w:r>
          </w:p>
          <w:p w:rsidR="00FA0E51" w:rsidRDefault="00FA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МАОУ СОШ № 28</w:t>
            </w:r>
          </w:p>
          <w:p w:rsidR="00FA0E51" w:rsidRDefault="00FA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FA0E51" w:rsidRDefault="00F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“29.08.2024”</w:t>
            </w:r>
          </w:p>
        </w:tc>
        <w:tc>
          <w:tcPr>
            <w:tcW w:w="900" w:type="dxa"/>
          </w:tcPr>
          <w:p w:rsidR="00FA0E51" w:rsidRDefault="00F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FA0E51" w:rsidRDefault="00FA0E51">
            <w:pPr>
              <w:spacing w:after="0" w:line="240" w:lineRule="auto"/>
              <w:rPr>
                <w:rFonts w:ascii="Times New Roman" w:hAnsi="Times New Roman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A0E51" w:rsidRDefault="00FA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и. о. директор МАОУ СОШ № 28</w:t>
            </w:r>
          </w:p>
          <w:p w:rsidR="00FA0E51" w:rsidRDefault="00FA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Старикова М. Ю.</w:t>
            </w:r>
          </w:p>
          <w:p w:rsidR="00FA0E51" w:rsidRDefault="00FA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</w:t>
            </w:r>
          </w:p>
          <w:p w:rsidR="00FA0E51" w:rsidRDefault="00FA0E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 №01-02/91</w:t>
            </w:r>
          </w:p>
          <w:p w:rsidR="00FA0E51" w:rsidRDefault="00FA0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“29.08.2024”</w:t>
            </w:r>
          </w:p>
        </w:tc>
      </w:tr>
    </w:tbl>
    <w:p w:rsidR="00FA0E51" w:rsidRDefault="00FA0E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A0E51" w:rsidRDefault="00FA0E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A0E51" w:rsidRDefault="00FA0E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A0E51" w:rsidRPr="00020D27" w:rsidRDefault="00FA0E51">
      <w:pPr>
        <w:spacing w:after="0" w:line="408" w:lineRule="auto"/>
        <w:ind w:left="120"/>
        <w:jc w:val="center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0E51" w:rsidRPr="00020D27" w:rsidRDefault="00FA0E51">
      <w:pPr>
        <w:spacing w:after="0" w:line="408" w:lineRule="auto"/>
        <w:ind w:left="120"/>
        <w:jc w:val="center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5724499)</w:t>
      </w: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 w:line="408" w:lineRule="auto"/>
        <w:ind w:left="120"/>
        <w:jc w:val="center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A0E51" w:rsidRPr="00020D27" w:rsidRDefault="00FA0E51">
      <w:pPr>
        <w:spacing w:after="0" w:line="408" w:lineRule="auto"/>
        <w:ind w:left="120"/>
        <w:jc w:val="center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FA0E51" w:rsidRPr="00020D27" w:rsidRDefault="00FA0E51">
      <w:pPr>
        <w:spacing w:after="0"/>
        <w:ind w:left="120"/>
        <w:jc w:val="center"/>
        <w:rPr>
          <w:lang w:val="ru-RU"/>
        </w:rPr>
      </w:pPr>
    </w:p>
    <w:p w:rsidR="006B781A" w:rsidRDefault="00FA0E5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4f51048_cb84_4c82_af6a_284ffbd4033b"/>
      <w:r w:rsidRPr="00020D27">
        <w:rPr>
          <w:rFonts w:ascii="Times New Roman" w:hAnsi="Times New Roman"/>
          <w:b/>
          <w:color w:val="000000"/>
          <w:sz w:val="28"/>
          <w:lang w:val="ru-RU"/>
        </w:rPr>
        <w:t>Екатеринбург</w:t>
      </w:r>
      <w:bookmarkStart w:id="2" w:name="BM0607e6f3_e82e_49a9_b315_c957a5fafe42"/>
      <w:bookmarkEnd w:id="1"/>
      <w:r w:rsidR="006B781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FA0E51" w:rsidRPr="00020D27" w:rsidRDefault="006B781A" w:rsidP="006B781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  <w:bookmarkStart w:id="3" w:name="block_43491178"/>
      <w:bookmarkStart w:id="4" w:name="_GoBack"/>
      <w:bookmarkEnd w:id="0"/>
      <w:bookmarkEnd w:id="4"/>
      <w:r w:rsidR="00FA0E51" w:rsidRPr="00020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A0E51" w:rsidRDefault="00FA0E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A0E51" w:rsidRPr="00020D27" w:rsidRDefault="00FA0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A0E51" w:rsidRPr="00020D27" w:rsidRDefault="00FA0E51">
      <w:pPr>
        <w:numPr>
          <w:ilvl w:val="0"/>
          <w:numId w:val="1"/>
        </w:numPr>
        <w:spacing w:after="0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A0E51" w:rsidRPr="00020D27" w:rsidRDefault="00FA0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A0E51" w:rsidRPr="00020D27" w:rsidRDefault="00FA0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A0E51" w:rsidRPr="00020D27" w:rsidRDefault="00FA0E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A0E51" w:rsidRPr="00020D27" w:rsidRDefault="00FA0E51">
      <w:pPr>
        <w:rPr>
          <w:lang w:val="ru-RU"/>
        </w:rPr>
        <w:sectPr w:rsidR="00FA0E51" w:rsidRPr="00020D27">
          <w:pgSz w:w="11906" w:h="16383"/>
          <w:pgMar w:top="1134" w:right="850" w:bottom="1134" w:left="1701" w:header="720" w:footer="720" w:gutter="0"/>
          <w:cols w:space="720"/>
        </w:sect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bookmarkStart w:id="5" w:name="block_43491176"/>
      <w:bookmarkEnd w:id="3"/>
      <w:r w:rsidRPr="00020D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20D27">
        <w:rPr>
          <w:rFonts w:ascii="Times New Roman" w:hAnsi="Times New Roman"/>
          <w:color w:val="000000"/>
          <w:sz w:val="28"/>
          <w:lang w:val="ru-RU"/>
        </w:rPr>
        <w:t>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20D2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20D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20D2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20D2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20D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20D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20D2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A0E51" w:rsidRPr="00020D27" w:rsidRDefault="00FA0E51">
      <w:pPr>
        <w:spacing w:after="0"/>
        <w:ind w:left="120"/>
        <w:rPr>
          <w:lang w:val="ru-RU"/>
        </w:rPr>
      </w:pPr>
    </w:p>
    <w:p w:rsidR="00FA0E51" w:rsidRPr="00020D27" w:rsidRDefault="00FA0E51">
      <w:pPr>
        <w:spacing w:after="0"/>
        <w:ind w:left="120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A0E51" w:rsidRPr="00020D27" w:rsidRDefault="00FA0E51">
      <w:pPr>
        <w:spacing w:after="0"/>
        <w:ind w:left="120"/>
        <w:rPr>
          <w:lang w:val="ru-RU"/>
        </w:rPr>
      </w:pP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20D27">
        <w:rPr>
          <w:rFonts w:ascii="Times New Roman" w:hAnsi="Times New Roman"/>
          <w:color w:val="000000"/>
          <w:sz w:val="28"/>
          <w:lang w:val="ru-RU"/>
        </w:rPr>
        <w:t>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20D2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20D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20D2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20D27">
        <w:rPr>
          <w:rFonts w:ascii="Times New Roman" w:hAnsi="Times New Roman"/>
          <w:color w:val="000000"/>
          <w:sz w:val="28"/>
          <w:lang w:val="ru-RU"/>
        </w:rPr>
        <w:t>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>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20D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20D2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020D27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020D27">
        <w:rPr>
          <w:rFonts w:ascii="Times New Roman" w:hAnsi="Times New Roman"/>
          <w:color w:val="000000"/>
          <w:sz w:val="28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20D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20D2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20D2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20D2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020D27" w:rsidRDefault="00FA0E51">
      <w:pPr>
        <w:spacing w:after="0" w:line="264" w:lineRule="auto"/>
        <w:ind w:left="12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>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>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20D2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20D2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A0E51" w:rsidRPr="00020D27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020D2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20D2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</w:t>
      </w:r>
      <w:r w:rsidRPr="00BE03C4">
        <w:rPr>
          <w:rFonts w:ascii="Times New Roman" w:hAnsi="Times New Roman"/>
          <w:color w:val="000000"/>
          <w:sz w:val="28"/>
          <w:lang w:val="ru-RU"/>
        </w:rPr>
        <w:t>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BE03C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BE03C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BE03C4">
        <w:rPr>
          <w:rFonts w:ascii="Times New Roman" w:hAnsi="Times New Roman"/>
          <w:color w:val="000000"/>
          <w:sz w:val="28"/>
          <w:lang w:val="ru-RU"/>
        </w:rPr>
        <w:t>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BE03C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BE03C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BE03C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BE03C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A0E51" w:rsidRPr="00BE03C4" w:rsidRDefault="00FA0E51">
      <w:pPr>
        <w:rPr>
          <w:lang w:val="ru-RU"/>
        </w:rPr>
        <w:sectPr w:rsidR="00FA0E51" w:rsidRPr="00BE03C4">
          <w:pgSz w:w="11906" w:h="16383"/>
          <w:pgMar w:top="1134" w:right="850" w:bottom="1134" w:left="1701" w:header="720" w:footer="720" w:gutter="0"/>
          <w:cols w:space="720"/>
        </w:sect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bookmarkStart w:id="6" w:name="block_43491177"/>
      <w:bookmarkEnd w:id="5"/>
      <w:r w:rsidRPr="00BE03C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E03C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A0E51" w:rsidRPr="00BE03C4" w:rsidRDefault="00FA0E51">
      <w:pPr>
        <w:spacing w:after="0"/>
        <w:ind w:left="120"/>
        <w:rPr>
          <w:lang w:val="ru-RU"/>
        </w:rPr>
      </w:pPr>
    </w:p>
    <w:p w:rsidR="00FA0E51" w:rsidRPr="00BE03C4" w:rsidRDefault="00FA0E51">
      <w:pPr>
        <w:spacing w:after="0"/>
        <w:ind w:left="120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A0E51" w:rsidRPr="00BE03C4" w:rsidRDefault="00FA0E51">
      <w:pPr>
        <w:spacing w:after="0" w:line="264" w:lineRule="auto"/>
        <w:ind w:firstLine="60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0E51" w:rsidRPr="00BE03C4" w:rsidRDefault="00FA0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A0E51" w:rsidRPr="00BE03C4" w:rsidRDefault="00FA0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A0E51" w:rsidRPr="00BE03C4" w:rsidRDefault="00FA0E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A0E51" w:rsidRPr="00BE03C4" w:rsidRDefault="00FA0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A0E51" w:rsidRPr="00BE03C4" w:rsidRDefault="00FA0E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0E51" w:rsidRPr="00BE03C4" w:rsidRDefault="00FA0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A0E51" w:rsidRPr="00BE03C4" w:rsidRDefault="00FA0E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0E51" w:rsidRPr="00BE03C4" w:rsidRDefault="00FA0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A0E51" w:rsidRPr="00BE03C4" w:rsidRDefault="00FA0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A0E51" w:rsidRPr="00BE03C4" w:rsidRDefault="00FA0E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0E51" w:rsidRPr="00BE03C4" w:rsidRDefault="00FA0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A0E51" w:rsidRPr="00BE03C4" w:rsidRDefault="00FA0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FA0E51" w:rsidRPr="00BE03C4" w:rsidRDefault="00FA0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A0E51" w:rsidRPr="00BE03C4" w:rsidRDefault="00FA0E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0E51" w:rsidRPr="00BE03C4" w:rsidRDefault="00FA0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A0E51" w:rsidRPr="00BE03C4" w:rsidRDefault="00FA0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A0E51" w:rsidRPr="00BE03C4" w:rsidRDefault="00FA0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A0E51" w:rsidRPr="00BE03C4" w:rsidRDefault="00FA0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A0E51" w:rsidRPr="00BE03C4" w:rsidRDefault="00FA0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0E51" w:rsidRPr="00BE03C4" w:rsidRDefault="00FA0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A0E51" w:rsidRPr="00BE03C4" w:rsidRDefault="00FA0E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0E51" w:rsidRPr="00BE03C4" w:rsidRDefault="00FA0E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A0E51" w:rsidRPr="00BE03C4" w:rsidRDefault="00FA0E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0E51" w:rsidRPr="00BE03C4" w:rsidRDefault="00FA0E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A0E51" w:rsidRPr="00BE03C4" w:rsidRDefault="00FA0E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A0E51" w:rsidRPr="00BE03C4" w:rsidRDefault="00FA0E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A0E51" w:rsidRPr="00BE03C4" w:rsidRDefault="00FA0E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A0E51" w:rsidRPr="00BE03C4" w:rsidRDefault="00FA0E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0E51" w:rsidRPr="00BE03C4" w:rsidRDefault="00FA0E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A0E51" w:rsidRPr="00BE03C4" w:rsidRDefault="00FA0E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0E51" w:rsidRPr="00BE03C4" w:rsidRDefault="00FA0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A0E51" w:rsidRPr="00BE03C4" w:rsidRDefault="00FA0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A0E51" w:rsidRPr="00BE03C4" w:rsidRDefault="00FA0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A0E51" w:rsidRPr="00BE03C4" w:rsidRDefault="00FA0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A0E51" w:rsidRPr="00BE03C4" w:rsidRDefault="00FA0E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0E51" w:rsidRPr="00BE03C4" w:rsidRDefault="00FA0E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A0E51" w:rsidRPr="00BE03C4" w:rsidRDefault="00FA0E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A0E51" w:rsidRPr="00BE03C4" w:rsidRDefault="00FA0E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A0E51" w:rsidRPr="00BE03C4" w:rsidRDefault="00FA0E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0E51" w:rsidRPr="00BE03C4" w:rsidRDefault="00FA0E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A0E51" w:rsidRPr="00BE03C4" w:rsidRDefault="00FA0E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A0E51" w:rsidRPr="00BE03C4" w:rsidRDefault="00FA0E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A0E51" w:rsidRPr="00BE03C4" w:rsidRDefault="00FA0E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0E51" w:rsidRPr="00BE03C4" w:rsidRDefault="00FA0E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A0E51" w:rsidRPr="00BE03C4" w:rsidRDefault="00FA0E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0E51" w:rsidRPr="00BE03C4" w:rsidRDefault="00FA0E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A0E51" w:rsidRPr="00BE03C4" w:rsidRDefault="00FA0E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0E51" w:rsidRPr="00BE03C4" w:rsidRDefault="00FA0E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A0E51" w:rsidRPr="00BE03C4" w:rsidRDefault="00FA0E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A0E51" w:rsidRPr="00BE03C4" w:rsidRDefault="00FA0E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A0E51" w:rsidRPr="00BE03C4" w:rsidRDefault="00FA0E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A0E51" w:rsidRPr="00BE03C4" w:rsidRDefault="00FA0E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0E51" w:rsidRPr="00BE03C4" w:rsidRDefault="00FA0E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A0E51" w:rsidRPr="00BE03C4" w:rsidRDefault="00FA0E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0E51" w:rsidRPr="00BE03C4" w:rsidRDefault="00FA0E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A0E51" w:rsidRPr="00BE03C4" w:rsidRDefault="00FA0E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A0E51" w:rsidRPr="00BE03C4" w:rsidRDefault="00FA0E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A0E51" w:rsidRPr="00BE03C4" w:rsidRDefault="00FA0E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0E51" w:rsidRPr="00BE03C4" w:rsidRDefault="00FA0E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A0E51" w:rsidRDefault="00FA0E51">
      <w:pPr>
        <w:numPr>
          <w:ilvl w:val="0"/>
          <w:numId w:val="21"/>
        </w:numPr>
        <w:spacing w:after="0" w:line="264" w:lineRule="auto"/>
        <w:jc w:val="both"/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A0E51" w:rsidRPr="00BE03C4" w:rsidRDefault="00FA0E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A0E51" w:rsidRPr="00BE03C4" w:rsidRDefault="00FA0E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0E51" w:rsidRPr="00BE03C4" w:rsidRDefault="00FA0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A0E51" w:rsidRPr="00BE03C4" w:rsidRDefault="00FA0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A0E51" w:rsidRPr="00BE03C4" w:rsidRDefault="00FA0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A0E51" w:rsidRPr="00BE03C4" w:rsidRDefault="00FA0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A0E51" w:rsidRPr="00BE03C4" w:rsidRDefault="00FA0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0E51" w:rsidRPr="00BE03C4" w:rsidRDefault="00FA0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A0E51" w:rsidRPr="00BE03C4" w:rsidRDefault="00FA0E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0E51" w:rsidRPr="00BE03C4" w:rsidRDefault="00FA0E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A0E51" w:rsidRPr="00BE03C4" w:rsidRDefault="00FA0E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A0E51" w:rsidRDefault="00FA0E51">
      <w:pPr>
        <w:numPr>
          <w:ilvl w:val="0"/>
          <w:numId w:val="23"/>
        </w:numPr>
        <w:spacing w:after="0" w:line="264" w:lineRule="auto"/>
        <w:jc w:val="both"/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BE03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A0E51" w:rsidRDefault="00FA0E51">
      <w:pPr>
        <w:spacing w:after="0" w:line="264" w:lineRule="auto"/>
        <w:ind w:left="120"/>
        <w:jc w:val="both"/>
      </w:pP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A0E51" w:rsidRDefault="00FA0E51">
      <w:pPr>
        <w:spacing w:after="0" w:line="264" w:lineRule="auto"/>
        <w:ind w:left="120"/>
        <w:jc w:val="both"/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0E51" w:rsidRPr="00BE03C4" w:rsidRDefault="00FA0E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A0E51" w:rsidRPr="00BE03C4" w:rsidRDefault="00FA0E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A0E51" w:rsidRPr="00BE03C4" w:rsidRDefault="00FA0E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0E51" w:rsidRPr="00BE03C4" w:rsidRDefault="00FA0E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0E51" w:rsidRPr="00BE03C4" w:rsidRDefault="00FA0E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0E51" w:rsidRPr="00BE03C4" w:rsidRDefault="00FA0E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A0E51" w:rsidRPr="00BE03C4" w:rsidRDefault="00FA0E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A0E51" w:rsidRPr="00BE03C4" w:rsidRDefault="00FA0E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0E51" w:rsidRPr="00BE03C4" w:rsidRDefault="00FA0E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A0E51" w:rsidRPr="00BE03C4" w:rsidRDefault="00FA0E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A0E51" w:rsidRPr="00BE03C4" w:rsidRDefault="00FA0E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0E51" w:rsidRPr="00BE03C4" w:rsidRDefault="00FA0E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0E51" w:rsidRPr="00BE03C4" w:rsidRDefault="00FA0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A0E51" w:rsidRPr="00BE03C4" w:rsidRDefault="00FA0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A0E51" w:rsidRPr="00BE03C4" w:rsidRDefault="00FA0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A0E51" w:rsidRPr="00BE03C4" w:rsidRDefault="00FA0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A0E51" w:rsidRPr="00BE03C4" w:rsidRDefault="00FA0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0E51" w:rsidRPr="00BE03C4" w:rsidRDefault="00FA0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A0E51" w:rsidRPr="00BE03C4" w:rsidRDefault="00FA0E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0E51" w:rsidRPr="00BE03C4" w:rsidRDefault="00FA0E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A0E51" w:rsidRPr="00BE03C4" w:rsidRDefault="00FA0E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A0E51" w:rsidRPr="00BE03C4" w:rsidRDefault="00FA0E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A0E51" w:rsidRPr="00BE03C4" w:rsidRDefault="00FA0E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0E51" w:rsidRPr="00BE03C4" w:rsidRDefault="00FA0E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A0E51" w:rsidRPr="00BE03C4" w:rsidRDefault="00FA0E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0E51" w:rsidRPr="00BE03C4" w:rsidRDefault="00FA0E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A0E51" w:rsidRDefault="00FA0E5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A0E51" w:rsidRPr="00BE03C4" w:rsidRDefault="00FA0E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A0E51" w:rsidRPr="00BE03C4" w:rsidRDefault="00FA0E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A0E51" w:rsidRPr="00BE03C4" w:rsidRDefault="00FA0E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A0E51" w:rsidRPr="00BE03C4" w:rsidRDefault="00FA0E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A0E51" w:rsidRPr="00BE03C4" w:rsidRDefault="00FA0E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A0E51" w:rsidRPr="00BE03C4" w:rsidRDefault="00FA0E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A0E51" w:rsidRPr="00BE03C4" w:rsidRDefault="00FA0E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A0E51" w:rsidRPr="00BE03C4" w:rsidRDefault="00FA0E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A0E51" w:rsidRPr="00BE03C4" w:rsidRDefault="00FA0E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A0E51" w:rsidRPr="00BE03C4" w:rsidRDefault="00FA0E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A0E51" w:rsidRPr="00BE03C4" w:rsidRDefault="00FA0E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A0E51" w:rsidRPr="00BE03C4" w:rsidRDefault="00FA0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A0E51" w:rsidRPr="00BE03C4" w:rsidRDefault="00FA0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A0E51" w:rsidRPr="00BE03C4" w:rsidRDefault="00FA0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A0E51" w:rsidRPr="00BE03C4" w:rsidRDefault="00FA0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A0E51" w:rsidRPr="00BE03C4" w:rsidRDefault="00FA0E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A0E51" w:rsidRPr="00BE03C4" w:rsidRDefault="00FA0E51">
      <w:pPr>
        <w:spacing w:after="0" w:line="264" w:lineRule="auto"/>
        <w:ind w:left="120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A0E51" w:rsidRPr="00BE03C4" w:rsidRDefault="00FA0E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A0E51" w:rsidRPr="00BE03C4" w:rsidRDefault="00FA0E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A0E51" w:rsidRPr="00BE03C4" w:rsidRDefault="00FA0E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A0E51" w:rsidRDefault="00FA0E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A0E51" w:rsidRPr="00BE03C4" w:rsidRDefault="00FA0E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A0E51" w:rsidRPr="00BE03C4" w:rsidRDefault="00FA0E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A0E51" w:rsidRPr="00BE03C4" w:rsidRDefault="00FA0E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A0E51" w:rsidRPr="00BE03C4" w:rsidRDefault="00FA0E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A0E51" w:rsidRPr="00BE03C4" w:rsidRDefault="00FA0E51">
      <w:pPr>
        <w:rPr>
          <w:lang w:val="ru-RU"/>
        </w:rPr>
        <w:sectPr w:rsidR="00FA0E51" w:rsidRPr="00BE03C4">
          <w:pgSz w:w="11906" w:h="16383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bookmarkStart w:id="7" w:name="block_43491173"/>
      <w:bookmarkEnd w:id="6"/>
      <w:r w:rsidRPr="00BE03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63"/>
        <w:gridCol w:w="1841"/>
        <w:gridCol w:w="1910"/>
        <w:gridCol w:w="2824"/>
      </w:tblGrid>
      <w:tr w:rsidR="00FA0E51" w:rsidRPr="00CE5C8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Раздел 3.Древняя Греция. Эллинизм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5"/>
        <w:gridCol w:w="4466"/>
        <w:gridCol w:w="1596"/>
        <w:gridCol w:w="1841"/>
        <w:gridCol w:w="1910"/>
        <w:gridCol w:w="2824"/>
      </w:tblGrid>
      <w:tr w:rsidR="00FA0E51" w:rsidRPr="00CE5C8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63"/>
        <w:gridCol w:w="1841"/>
        <w:gridCol w:w="1910"/>
        <w:gridCol w:w="2812"/>
      </w:tblGrid>
      <w:tr w:rsidR="00FA0E51" w:rsidRPr="00CE5C8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89"/>
        <w:gridCol w:w="1841"/>
        <w:gridCol w:w="1910"/>
        <w:gridCol w:w="2824"/>
      </w:tblGrid>
      <w:tr w:rsidR="00FA0E51" w:rsidRPr="00CE5C8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42"/>
        <w:gridCol w:w="1841"/>
        <w:gridCol w:w="1910"/>
        <w:gridCol w:w="2812"/>
      </w:tblGrid>
      <w:tr w:rsidR="00FA0E51" w:rsidRPr="00CE5C8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E03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bookmarkStart w:id="8" w:name="block_43491174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9"/>
        <w:gridCol w:w="2216"/>
        <w:gridCol w:w="934"/>
        <w:gridCol w:w="1814"/>
        <w:gridCol w:w="1882"/>
        <w:gridCol w:w="1328"/>
        <w:gridCol w:w="5293"/>
      </w:tblGrid>
      <w:tr w:rsidR="00FA0E51" w:rsidRPr="00CE5C8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9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1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3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5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7"/>
        <w:gridCol w:w="2235"/>
        <w:gridCol w:w="928"/>
        <w:gridCol w:w="1802"/>
        <w:gridCol w:w="1869"/>
        <w:gridCol w:w="1320"/>
        <w:gridCol w:w="5315"/>
      </w:tblGrid>
      <w:tr w:rsidR="00FA0E51" w:rsidRPr="00CE5C8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hyperlink r:id="rId19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0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hyperlink r:id="rId20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1"/>
        <w:gridCol w:w="2438"/>
        <w:gridCol w:w="920"/>
        <w:gridCol w:w="1784"/>
        <w:gridCol w:w="1851"/>
        <w:gridCol w:w="1307"/>
        <w:gridCol w:w="5175"/>
      </w:tblGrid>
      <w:tr w:rsidR="00FA0E51" w:rsidRPr="00CE5C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4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9"/>
        <w:gridCol w:w="2250"/>
        <w:gridCol w:w="932"/>
        <w:gridCol w:w="1811"/>
        <w:gridCol w:w="1878"/>
        <w:gridCol w:w="1326"/>
        <w:gridCol w:w="5270"/>
      </w:tblGrid>
      <w:tr w:rsidR="00FA0E51" w:rsidRPr="00CE5C8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34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69"/>
        <w:gridCol w:w="2451"/>
        <w:gridCol w:w="918"/>
        <w:gridCol w:w="1779"/>
        <w:gridCol w:w="1845"/>
        <w:gridCol w:w="1303"/>
        <w:gridCol w:w="5181"/>
      </w:tblGrid>
      <w:tr w:rsidR="00FA0E51" w:rsidRPr="00CE5C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0E51" w:rsidRPr="00CE5C88" w:rsidRDefault="00FA0E51"/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hyperlink r:id="rId38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8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9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hyperlink r:id="rId40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0E51" w:rsidRPr="00BE03C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CE5C8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CE5C8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03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</w:pPr>
          </w:p>
        </w:tc>
      </w:tr>
      <w:tr w:rsidR="00FA0E51" w:rsidRPr="00CE5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BE03C4" w:rsidRDefault="00FA0E51">
            <w:pPr>
              <w:spacing w:after="0"/>
              <w:ind w:left="135"/>
              <w:rPr>
                <w:lang w:val="ru-RU"/>
              </w:rPr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BE03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>
            <w:pPr>
              <w:spacing w:after="0"/>
              <w:ind w:left="135"/>
              <w:jc w:val="center"/>
            </w:pPr>
            <w:r w:rsidRPr="00CE5C8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0E51" w:rsidRPr="00CE5C88" w:rsidRDefault="00FA0E51"/>
        </w:tc>
      </w:tr>
    </w:tbl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0E51" w:rsidRDefault="00FA0E51">
      <w:pPr>
        <w:sectPr w:rsidR="00FA0E5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FA0E51" w:rsidRDefault="00FA0E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A0E51" w:rsidRDefault="00FA0E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0E51" w:rsidRPr="00BE03C4" w:rsidRDefault="00FA0E51">
      <w:pPr>
        <w:spacing w:after="0" w:line="480" w:lineRule="auto"/>
        <w:ind w:left="120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 </w:t>
      </w:r>
      <w:r w:rsidRPr="00BE03C4">
        <w:rPr>
          <w:sz w:val="28"/>
          <w:lang w:val="ru-RU"/>
        </w:rPr>
        <w:br/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 </w:t>
      </w:r>
      <w:r w:rsidRPr="00BE03C4">
        <w:rPr>
          <w:sz w:val="28"/>
          <w:lang w:val="ru-RU"/>
        </w:rPr>
        <w:br/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 </w:t>
      </w:r>
      <w:r w:rsidRPr="00BE03C4">
        <w:rPr>
          <w:sz w:val="28"/>
          <w:lang w:val="ru-RU"/>
        </w:rPr>
        <w:br/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 </w:t>
      </w:r>
      <w:r w:rsidRPr="00BE03C4">
        <w:rPr>
          <w:sz w:val="28"/>
          <w:lang w:val="ru-RU"/>
        </w:rPr>
        <w:br/>
      </w:r>
      <w:bookmarkStart w:id="9" w:name="BM68f33cfc_0a1b_42f0_8cbb_6f53d3fe808b"/>
      <w:r w:rsidRPr="00BE03C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bookmarkEnd w:id="9"/>
    </w:p>
    <w:p w:rsidR="00FA0E51" w:rsidRPr="00BE03C4" w:rsidRDefault="00FA0E51">
      <w:pPr>
        <w:spacing w:after="0" w:line="480" w:lineRule="auto"/>
        <w:ind w:left="120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0E51" w:rsidRPr="00BE03C4" w:rsidRDefault="00FA0E51">
      <w:pPr>
        <w:spacing w:after="0" w:line="480" w:lineRule="auto"/>
        <w:ind w:left="120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>Вигасин А.А., Годер Г.И., Свенцицкая И.С.; под редакцией Искендерова А.А. Всеобщая история.</w:t>
      </w:r>
      <w:r w:rsidRPr="00BE03C4">
        <w:rPr>
          <w:sz w:val="28"/>
          <w:lang w:val="ru-RU"/>
        </w:rPr>
        <w:br/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История Древнего мира.5 кл. Издательство «Просвещение»; Поурочные разработки по всеобщей истории. История древнего мира по учебнику А.А.Вигасина. </w:t>
      </w:r>
      <w:r w:rsidRPr="00BE03C4">
        <w:rPr>
          <w:sz w:val="28"/>
          <w:lang w:val="ru-RU"/>
        </w:rPr>
        <w:br/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Учебно методическое пособие, автор Сорокина Е.Н. Издательство "Просвещение УМК к учебной линии 5-9 класс Торкунов А.В. </w:t>
      </w:r>
      <w:r w:rsidRPr="00BE03C4">
        <w:rPr>
          <w:sz w:val="28"/>
          <w:lang w:val="ru-RU"/>
        </w:rPr>
        <w:br/>
      </w:r>
      <w:bookmarkStart w:id="10" w:name="BM1cc6b14d_c379_4145_83ce_d61c41a33d45"/>
      <w:r w:rsidRPr="00BE03C4">
        <w:rPr>
          <w:rFonts w:ascii="Times New Roman" w:hAnsi="Times New Roman"/>
          <w:color w:val="000000"/>
          <w:sz w:val="28"/>
          <w:lang w:val="ru-RU"/>
        </w:rPr>
        <w:t xml:space="preserve"> УМК к учебной линии новой истории под ред. Искандерова А.А.</w:t>
      </w:r>
      <w:bookmarkEnd w:id="10"/>
    </w:p>
    <w:p w:rsidR="00FA0E51" w:rsidRPr="00BE03C4" w:rsidRDefault="00FA0E51">
      <w:pPr>
        <w:spacing w:after="0"/>
        <w:ind w:left="120"/>
        <w:rPr>
          <w:lang w:val="ru-RU"/>
        </w:rPr>
      </w:pPr>
    </w:p>
    <w:p w:rsidR="00FA0E51" w:rsidRPr="00BE03C4" w:rsidRDefault="00FA0E51">
      <w:pPr>
        <w:spacing w:after="0" w:line="480" w:lineRule="auto"/>
        <w:ind w:left="120"/>
        <w:rPr>
          <w:lang w:val="ru-RU"/>
        </w:rPr>
      </w:pPr>
      <w:r w:rsidRPr="00BE03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0E51" w:rsidRPr="00BE03C4" w:rsidRDefault="00FA0E51">
      <w:pPr>
        <w:spacing w:after="0" w:line="480" w:lineRule="auto"/>
        <w:ind w:left="120"/>
        <w:rPr>
          <w:lang w:val="ru-RU"/>
        </w:rPr>
      </w:pPr>
      <w:r w:rsidRPr="00BE03C4">
        <w:rPr>
          <w:rFonts w:ascii="Times New Roman" w:hAnsi="Times New Roman"/>
          <w:color w:val="000000"/>
          <w:sz w:val="28"/>
          <w:lang w:val="ru-RU"/>
        </w:rPr>
        <w:t xml:space="preserve">1.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E03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E03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E03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3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/4/5/ </w:t>
      </w:r>
      <w:r w:rsidRPr="00BE03C4">
        <w:rPr>
          <w:sz w:val="28"/>
          <w:lang w:val="ru-RU"/>
        </w:rPr>
        <w:br/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2.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BE03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BE03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BE03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E03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3. Видеоуроки по истории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BE03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BE03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E03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BE03C4">
        <w:rPr>
          <w:sz w:val="28"/>
          <w:lang w:val="ru-RU"/>
        </w:rPr>
        <w:br/>
      </w:r>
      <w:r w:rsidRPr="00BE03C4">
        <w:rPr>
          <w:rFonts w:ascii="Times New Roman" w:hAnsi="Times New Roman"/>
          <w:color w:val="000000"/>
          <w:sz w:val="28"/>
          <w:lang w:val="ru-RU"/>
        </w:rPr>
        <w:t xml:space="preserve"> 4. Интерактивные уроки по историидля 5–9 классов </w:t>
      </w:r>
      <w:r w:rsidRPr="00BE03C4">
        <w:rPr>
          <w:sz w:val="28"/>
          <w:lang w:val="ru-RU"/>
        </w:rPr>
        <w:br/>
      </w:r>
      <w:bookmarkStart w:id="11" w:name="BM954910a6_450c_47a0_80e2_529fad0f6e94"/>
      <w:r w:rsidRPr="00BE03C4"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https</w:t>
      </w:r>
      <w:r w:rsidRPr="00BE03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E03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BE03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E03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BE03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BE03C4">
        <w:rPr>
          <w:rFonts w:ascii="Times New Roman" w:hAnsi="Times New Roman"/>
          <w:color w:val="000000"/>
          <w:sz w:val="28"/>
          <w:lang w:val="ru-RU"/>
        </w:rPr>
        <w:t>/</w:t>
      </w:r>
      <w:bookmarkEnd w:id="11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461041075780426786019748426748138865562456002269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Старикова Марта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08.08.2024 по 08.08.2025</w:t>
            </w:r>
          </w:p>
        </w:tc>
      </w:tr>
    </w:tbl>
    <w:sectPr xmlns:w="http://schemas.openxmlformats.org/wordprocessingml/2006/main" w:rsidR="00FA0E51" w:rsidRPr="00BE03C4" w:rsidSect="00B0752E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6531">
    <w:multiLevelType w:val="hybridMultilevel"/>
    <w:lvl w:ilvl="0" w:tplc="80915122">
      <w:start w:val="1"/>
      <w:numFmt w:val="decimal"/>
      <w:lvlText w:val="%1."/>
      <w:lvlJc w:val="left"/>
      <w:pPr>
        <w:ind w:left="720" w:hanging="360"/>
      </w:pPr>
    </w:lvl>
    <w:lvl w:ilvl="1" w:tplc="80915122" w:tentative="1">
      <w:start w:val="1"/>
      <w:numFmt w:val="lowerLetter"/>
      <w:lvlText w:val="%2."/>
      <w:lvlJc w:val="left"/>
      <w:pPr>
        <w:ind w:left="1440" w:hanging="360"/>
      </w:pPr>
    </w:lvl>
    <w:lvl w:ilvl="2" w:tplc="80915122" w:tentative="1">
      <w:start w:val="1"/>
      <w:numFmt w:val="lowerRoman"/>
      <w:lvlText w:val="%3."/>
      <w:lvlJc w:val="right"/>
      <w:pPr>
        <w:ind w:left="2160" w:hanging="180"/>
      </w:pPr>
    </w:lvl>
    <w:lvl w:ilvl="3" w:tplc="80915122" w:tentative="1">
      <w:start w:val="1"/>
      <w:numFmt w:val="decimal"/>
      <w:lvlText w:val="%4."/>
      <w:lvlJc w:val="left"/>
      <w:pPr>
        <w:ind w:left="2880" w:hanging="360"/>
      </w:pPr>
    </w:lvl>
    <w:lvl w:ilvl="4" w:tplc="80915122" w:tentative="1">
      <w:start w:val="1"/>
      <w:numFmt w:val="lowerLetter"/>
      <w:lvlText w:val="%5."/>
      <w:lvlJc w:val="left"/>
      <w:pPr>
        <w:ind w:left="3600" w:hanging="360"/>
      </w:pPr>
    </w:lvl>
    <w:lvl w:ilvl="5" w:tplc="80915122" w:tentative="1">
      <w:start w:val="1"/>
      <w:numFmt w:val="lowerRoman"/>
      <w:lvlText w:val="%6."/>
      <w:lvlJc w:val="right"/>
      <w:pPr>
        <w:ind w:left="4320" w:hanging="180"/>
      </w:pPr>
    </w:lvl>
    <w:lvl w:ilvl="6" w:tplc="80915122" w:tentative="1">
      <w:start w:val="1"/>
      <w:numFmt w:val="decimal"/>
      <w:lvlText w:val="%7."/>
      <w:lvlJc w:val="left"/>
      <w:pPr>
        <w:ind w:left="5040" w:hanging="360"/>
      </w:pPr>
    </w:lvl>
    <w:lvl w:ilvl="7" w:tplc="80915122" w:tentative="1">
      <w:start w:val="1"/>
      <w:numFmt w:val="lowerLetter"/>
      <w:lvlText w:val="%8."/>
      <w:lvlJc w:val="left"/>
      <w:pPr>
        <w:ind w:left="5760" w:hanging="360"/>
      </w:pPr>
    </w:lvl>
    <w:lvl w:ilvl="8" w:tplc="80915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0">
    <w:multiLevelType w:val="hybridMultilevel"/>
    <w:lvl w:ilvl="0" w:tplc="704217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90266A"/>
    <w:multiLevelType w:val="multilevel"/>
    <w:tmpl w:val="BDD8A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B82D70"/>
    <w:multiLevelType w:val="multilevel"/>
    <w:tmpl w:val="B8D67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974A1A"/>
    <w:multiLevelType w:val="multilevel"/>
    <w:tmpl w:val="FDFEA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FD7AAC"/>
    <w:multiLevelType w:val="multilevel"/>
    <w:tmpl w:val="BF56B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5A420E7"/>
    <w:multiLevelType w:val="multilevel"/>
    <w:tmpl w:val="FF282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6AA588C"/>
    <w:multiLevelType w:val="multilevel"/>
    <w:tmpl w:val="61FC8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ACB5095"/>
    <w:multiLevelType w:val="multilevel"/>
    <w:tmpl w:val="698A7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F782B04"/>
    <w:multiLevelType w:val="multilevel"/>
    <w:tmpl w:val="F4003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412A6A"/>
    <w:multiLevelType w:val="multilevel"/>
    <w:tmpl w:val="A5BE0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815959"/>
    <w:multiLevelType w:val="multilevel"/>
    <w:tmpl w:val="C590B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FDB3FAA"/>
    <w:multiLevelType w:val="multilevel"/>
    <w:tmpl w:val="2168E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44F26DE"/>
    <w:multiLevelType w:val="multilevel"/>
    <w:tmpl w:val="B1548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84D5587"/>
    <w:multiLevelType w:val="multilevel"/>
    <w:tmpl w:val="D8026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8B27194"/>
    <w:multiLevelType w:val="multilevel"/>
    <w:tmpl w:val="31CA9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FD4FF1"/>
    <w:multiLevelType w:val="multilevel"/>
    <w:tmpl w:val="4B267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CF73125"/>
    <w:multiLevelType w:val="multilevel"/>
    <w:tmpl w:val="364A2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0753C75"/>
    <w:multiLevelType w:val="multilevel"/>
    <w:tmpl w:val="0C186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14A1DD3"/>
    <w:multiLevelType w:val="multilevel"/>
    <w:tmpl w:val="B930E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1A24886"/>
    <w:multiLevelType w:val="multilevel"/>
    <w:tmpl w:val="FBF0C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2937D7B"/>
    <w:multiLevelType w:val="multilevel"/>
    <w:tmpl w:val="43266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54566E4"/>
    <w:multiLevelType w:val="multilevel"/>
    <w:tmpl w:val="F2A8B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9926428"/>
    <w:multiLevelType w:val="multilevel"/>
    <w:tmpl w:val="3ED4C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3ACE2853"/>
    <w:multiLevelType w:val="multilevel"/>
    <w:tmpl w:val="581A4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F25365F"/>
    <w:multiLevelType w:val="multilevel"/>
    <w:tmpl w:val="1D689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4A70576"/>
    <w:multiLevelType w:val="multilevel"/>
    <w:tmpl w:val="5B78A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A172066"/>
    <w:multiLevelType w:val="multilevel"/>
    <w:tmpl w:val="67F6D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BDB4D4F"/>
    <w:multiLevelType w:val="multilevel"/>
    <w:tmpl w:val="19AA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31A65D4"/>
    <w:multiLevelType w:val="multilevel"/>
    <w:tmpl w:val="8FF07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8E75EA5"/>
    <w:multiLevelType w:val="multilevel"/>
    <w:tmpl w:val="31200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C2B1EBA"/>
    <w:multiLevelType w:val="multilevel"/>
    <w:tmpl w:val="FEB88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D635B86"/>
    <w:multiLevelType w:val="multilevel"/>
    <w:tmpl w:val="F4B2E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EDB39D3"/>
    <w:multiLevelType w:val="multilevel"/>
    <w:tmpl w:val="30A48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0A44EE0"/>
    <w:multiLevelType w:val="multilevel"/>
    <w:tmpl w:val="709C9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D830DA4"/>
    <w:multiLevelType w:val="multilevel"/>
    <w:tmpl w:val="EA72A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E243C1C"/>
    <w:multiLevelType w:val="multilevel"/>
    <w:tmpl w:val="8DC8A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4DC63EA"/>
    <w:multiLevelType w:val="multilevel"/>
    <w:tmpl w:val="C65A0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8C20671"/>
    <w:multiLevelType w:val="multilevel"/>
    <w:tmpl w:val="8160D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F856F41"/>
    <w:multiLevelType w:val="multilevel"/>
    <w:tmpl w:val="A9828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3"/>
  </w:num>
  <w:num w:numId="3">
    <w:abstractNumId w:val="12"/>
  </w:num>
  <w:num w:numId="4">
    <w:abstractNumId w:val="24"/>
  </w:num>
  <w:num w:numId="5">
    <w:abstractNumId w:val="5"/>
  </w:num>
  <w:num w:numId="6">
    <w:abstractNumId w:val="28"/>
  </w:num>
  <w:num w:numId="7">
    <w:abstractNumId w:val="25"/>
  </w:num>
  <w:num w:numId="8">
    <w:abstractNumId w:val="21"/>
  </w:num>
  <w:num w:numId="9">
    <w:abstractNumId w:val="29"/>
  </w:num>
  <w:num w:numId="10">
    <w:abstractNumId w:val="37"/>
  </w:num>
  <w:num w:numId="11">
    <w:abstractNumId w:val="0"/>
  </w:num>
  <w:num w:numId="12">
    <w:abstractNumId w:val="15"/>
  </w:num>
  <w:num w:numId="13">
    <w:abstractNumId w:val="2"/>
  </w:num>
  <w:num w:numId="14">
    <w:abstractNumId w:val="7"/>
  </w:num>
  <w:num w:numId="15">
    <w:abstractNumId w:val="16"/>
  </w:num>
  <w:num w:numId="16">
    <w:abstractNumId w:val="27"/>
  </w:num>
  <w:num w:numId="17">
    <w:abstractNumId w:val="3"/>
  </w:num>
  <w:num w:numId="18">
    <w:abstractNumId w:val="34"/>
  </w:num>
  <w:num w:numId="19">
    <w:abstractNumId w:val="22"/>
  </w:num>
  <w:num w:numId="20">
    <w:abstractNumId w:val="30"/>
  </w:num>
  <w:num w:numId="21">
    <w:abstractNumId w:val="14"/>
  </w:num>
  <w:num w:numId="22">
    <w:abstractNumId w:val="26"/>
  </w:num>
  <w:num w:numId="23">
    <w:abstractNumId w:val="13"/>
  </w:num>
  <w:num w:numId="24">
    <w:abstractNumId w:val="4"/>
  </w:num>
  <w:num w:numId="25">
    <w:abstractNumId w:val="8"/>
  </w:num>
  <w:num w:numId="26">
    <w:abstractNumId w:val="31"/>
  </w:num>
  <w:num w:numId="27">
    <w:abstractNumId w:val="35"/>
  </w:num>
  <w:num w:numId="28">
    <w:abstractNumId w:val="6"/>
  </w:num>
  <w:num w:numId="29">
    <w:abstractNumId w:val="18"/>
  </w:num>
  <w:num w:numId="30">
    <w:abstractNumId w:val="36"/>
  </w:num>
  <w:num w:numId="31">
    <w:abstractNumId w:val="11"/>
  </w:num>
  <w:num w:numId="32">
    <w:abstractNumId w:val="23"/>
  </w:num>
  <w:num w:numId="33">
    <w:abstractNumId w:val="20"/>
  </w:num>
  <w:num w:numId="34">
    <w:abstractNumId w:val="17"/>
  </w:num>
  <w:num w:numId="35">
    <w:abstractNumId w:val="19"/>
  </w:num>
  <w:num w:numId="36">
    <w:abstractNumId w:val="32"/>
  </w:num>
  <w:num w:numId="37">
    <w:abstractNumId w:val="10"/>
  </w:num>
  <w:num w:numId="38">
    <w:abstractNumId w:val="9"/>
  </w:num>
  <w:num w:numId="6530">
    <w:abstractNumId w:val="6530"/>
  </w:num>
  <w:num w:numId="6531">
    <w:abstractNumId w:val="65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6DF1"/>
    <w:rsid w:val="00020D27"/>
    <w:rsid w:val="00073E36"/>
    <w:rsid w:val="000D4161"/>
    <w:rsid w:val="006B781A"/>
    <w:rsid w:val="00706F1E"/>
    <w:rsid w:val="007545A2"/>
    <w:rsid w:val="008A6DF1"/>
    <w:rsid w:val="00B0752E"/>
    <w:rsid w:val="00BE03C4"/>
    <w:rsid w:val="00C53FFE"/>
    <w:rsid w:val="00CE5C88"/>
    <w:rsid w:val="00F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BA057"/>
  <w15:docId w15:val="{44DA79A2-B98E-451B-8D3E-17B16E5A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rFonts w:cs="Times New Roman"/>
      <w:i/>
      <w:iCs/>
    </w:rPr>
  </w:style>
  <w:style w:type="character" w:styleId="ab">
    <w:name w:val="Hyperlink"/>
    <w:basedOn w:val="a0"/>
    <w:uiPriority w:val="99"/>
    <w:rsid w:val="00B0752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0752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1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Relationship Id="rId304150181" Type="http://schemas.openxmlformats.org/officeDocument/2006/relationships/footnotes" Target="footnotes.xml"/><Relationship Id="rId717517837" Type="http://schemas.openxmlformats.org/officeDocument/2006/relationships/endnotes" Target="endnotes.xml"/><Relationship Id="rId860868258" Type="http://schemas.openxmlformats.org/officeDocument/2006/relationships/comments" Target="comments.xml"/><Relationship Id="rId993937503" Type="http://schemas.microsoft.com/office/2011/relationships/commentsExtended" Target="commentsExtended.xml"/><Relationship Id="rId29989378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25583</Words>
  <Characters>145827</Characters>
  <Application>Microsoft Office Word</Application>
  <DocSecurity>0</DocSecurity>
  <Lines>1215</Lines>
  <Paragraphs>342</Paragraphs>
  <ScaleCrop>false</ScaleCrop>
  <Company/>
  <LinksUpToDate>false</LinksUpToDate>
  <CharactersWithSpaces>171068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4</cp:revision>
  <dcterms:created xsi:type="dcterms:W3CDTF">2024-09-12T11:18:00Z</dcterms:created>
  <dcterms:modified xsi:type="dcterms:W3CDTF">2025-03-03T07:30:00Z</dcterms:modified>
</cp:coreProperties>
</file>